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B3F" w:rsidRPr="00E05B3F" w:rsidRDefault="00E05B3F" w:rsidP="00E05B3F">
      <w:pPr>
        <w:rPr>
          <w:rFonts w:ascii="Calibri" w:hAnsi="Calibri"/>
          <w:b/>
          <w:sz w:val="24"/>
          <w:szCs w:val="24"/>
        </w:rPr>
      </w:pPr>
      <w:r w:rsidRPr="00E05B3F">
        <w:rPr>
          <w:rFonts w:ascii="Calibri" w:hAnsi="Calibri"/>
          <w:b/>
          <w:sz w:val="24"/>
          <w:szCs w:val="24"/>
        </w:rPr>
        <w:t xml:space="preserve">NC </w:t>
      </w:r>
      <w:proofErr w:type="gramStart"/>
      <w:r w:rsidRPr="00E05B3F">
        <w:rPr>
          <w:rFonts w:ascii="Calibri" w:hAnsi="Calibri"/>
          <w:b/>
          <w:sz w:val="24"/>
          <w:szCs w:val="24"/>
        </w:rPr>
        <w:t>TEACH</w:t>
      </w:r>
      <w:proofErr w:type="gramEnd"/>
      <w:r w:rsidRPr="00E05B3F">
        <w:rPr>
          <w:rFonts w:ascii="Calibri" w:hAnsi="Calibri"/>
          <w:b/>
          <w:sz w:val="24"/>
          <w:szCs w:val="24"/>
        </w:rPr>
        <w:t xml:space="preserve"> - ECI 472</w:t>
      </w:r>
      <w:r w:rsidR="00A87DE6">
        <w:rPr>
          <w:rFonts w:ascii="Calibri" w:hAnsi="Calibri"/>
          <w:b/>
          <w:sz w:val="24"/>
          <w:szCs w:val="24"/>
        </w:rPr>
        <w:t>: Interaction of Classroom Management and Instruction</w:t>
      </w:r>
    </w:p>
    <w:p w:rsidR="00E05B3F" w:rsidRPr="00E05B3F" w:rsidRDefault="00E05B3F" w:rsidP="00E05B3F">
      <w:pPr>
        <w:rPr>
          <w:rFonts w:ascii="Calibri" w:hAnsi="Calibri"/>
          <w:b/>
          <w:sz w:val="24"/>
          <w:szCs w:val="24"/>
        </w:rPr>
      </w:pPr>
    </w:p>
    <w:p w:rsidR="00E05B3F" w:rsidRDefault="00E05B3F" w:rsidP="00E05B3F">
      <w:pPr>
        <w:rPr>
          <w:rFonts w:ascii="Calibri" w:hAnsi="Calibri"/>
          <w:b/>
          <w:sz w:val="24"/>
          <w:szCs w:val="24"/>
        </w:rPr>
      </w:pPr>
      <w:r>
        <w:rPr>
          <w:rFonts w:ascii="Calibri" w:hAnsi="Calibri"/>
          <w:b/>
          <w:sz w:val="24"/>
          <w:szCs w:val="24"/>
        </w:rPr>
        <w:t>Directions:</w:t>
      </w:r>
    </w:p>
    <w:p w:rsidR="001D2D91" w:rsidRDefault="001D2D91" w:rsidP="00E05B3F">
      <w:pPr>
        <w:rPr>
          <w:rFonts w:ascii="Calibri" w:hAnsi="Calibri"/>
          <w:sz w:val="24"/>
          <w:szCs w:val="24"/>
        </w:rPr>
      </w:pPr>
      <w:r>
        <w:rPr>
          <w:rFonts w:ascii="Calibri" w:hAnsi="Calibri"/>
          <w:sz w:val="24"/>
          <w:szCs w:val="24"/>
        </w:rPr>
        <w:t>Please provide a thorough response to each prompt below.  The due dates for each are indicated on your course syllabus.  Please be honest in your reflections, and provide details that support your position.  Employ standard grammar, mechanics, and organization.</w:t>
      </w:r>
    </w:p>
    <w:p w:rsidR="001D2D91" w:rsidRDefault="001D2D91" w:rsidP="00E05B3F">
      <w:pPr>
        <w:rPr>
          <w:rFonts w:ascii="Calibri" w:hAnsi="Calibri"/>
          <w:sz w:val="24"/>
          <w:szCs w:val="24"/>
        </w:rPr>
      </w:pPr>
    </w:p>
    <w:p w:rsidR="001D2D91" w:rsidRPr="001D2D91" w:rsidRDefault="001D2D91" w:rsidP="00E05B3F">
      <w:pPr>
        <w:rPr>
          <w:rFonts w:ascii="Calibri" w:hAnsi="Calibri"/>
          <w:b/>
          <w:sz w:val="24"/>
          <w:szCs w:val="24"/>
        </w:rPr>
      </w:pPr>
      <w:r w:rsidRPr="001D2D91">
        <w:rPr>
          <w:rFonts w:ascii="Calibri" w:hAnsi="Calibri"/>
          <w:b/>
          <w:sz w:val="24"/>
          <w:szCs w:val="24"/>
        </w:rPr>
        <w:t xml:space="preserve">Format: </w:t>
      </w:r>
    </w:p>
    <w:p w:rsidR="001D2D91" w:rsidRDefault="001D2D91" w:rsidP="00E05B3F">
      <w:pPr>
        <w:rPr>
          <w:rFonts w:ascii="Calibri" w:hAnsi="Calibri"/>
          <w:sz w:val="24"/>
          <w:szCs w:val="24"/>
        </w:rPr>
      </w:pPr>
      <w:r>
        <w:rPr>
          <w:rFonts w:ascii="Calibri" w:hAnsi="Calibri"/>
          <w:sz w:val="24"/>
          <w:szCs w:val="24"/>
        </w:rPr>
        <w:t>Typed, double-spaced, standard font (such as Times New Roman or Arial)</w:t>
      </w:r>
    </w:p>
    <w:p w:rsidR="001D2D91" w:rsidRPr="001D2D91" w:rsidRDefault="001D2D91" w:rsidP="00E05B3F">
      <w:pPr>
        <w:rPr>
          <w:rFonts w:ascii="Calibri" w:hAnsi="Calibri"/>
          <w:sz w:val="24"/>
          <w:szCs w:val="24"/>
        </w:rPr>
      </w:pPr>
    </w:p>
    <w:p w:rsidR="00E05B3F" w:rsidRDefault="00E05B3F" w:rsidP="00E05B3F">
      <w:pPr>
        <w:rPr>
          <w:rFonts w:ascii="Calibri" w:hAnsi="Calibri"/>
          <w:b/>
          <w:sz w:val="24"/>
          <w:szCs w:val="24"/>
        </w:rPr>
      </w:pPr>
    </w:p>
    <w:p w:rsidR="00E05B3F" w:rsidRPr="00E05B3F" w:rsidRDefault="00E05B3F" w:rsidP="00E05B3F">
      <w:pPr>
        <w:rPr>
          <w:rFonts w:ascii="Calibri" w:hAnsi="Calibri"/>
          <w:b/>
          <w:sz w:val="24"/>
          <w:szCs w:val="24"/>
        </w:rPr>
      </w:pPr>
      <w:r w:rsidRPr="00E05B3F">
        <w:rPr>
          <w:rFonts w:ascii="Calibri" w:hAnsi="Calibri"/>
          <w:b/>
          <w:sz w:val="24"/>
          <w:szCs w:val="24"/>
        </w:rPr>
        <w:t>Reflection Prompts:</w:t>
      </w:r>
    </w:p>
    <w:p w:rsidR="00E05B3F" w:rsidRPr="00E05B3F" w:rsidRDefault="00E05B3F" w:rsidP="00E05B3F">
      <w:pPr>
        <w:rPr>
          <w:rFonts w:ascii="Calibri" w:hAnsi="Calibri"/>
          <w:b/>
          <w:sz w:val="24"/>
          <w:szCs w:val="24"/>
        </w:rPr>
      </w:pPr>
    </w:p>
    <w:p w:rsidR="00E05B3F" w:rsidRPr="00A87DE6" w:rsidRDefault="00E05B3F" w:rsidP="00E05B3F">
      <w:pPr>
        <w:numPr>
          <w:ilvl w:val="0"/>
          <w:numId w:val="1"/>
        </w:numPr>
        <w:spacing w:after="200" w:line="276" w:lineRule="auto"/>
        <w:rPr>
          <w:rFonts w:ascii="Calibri" w:hAnsi="Calibri"/>
          <w:b/>
          <w:sz w:val="24"/>
          <w:szCs w:val="24"/>
        </w:rPr>
      </w:pPr>
      <w:r w:rsidRPr="00A87DE6">
        <w:rPr>
          <w:rFonts w:ascii="Calibri" w:hAnsi="Calibri"/>
          <w:b/>
          <w:sz w:val="24"/>
          <w:szCs w:val="24"/>
        </w:rPr>
        <w:t>The Teaching Profession</w:t>
      </w:r>
    </w:p>
    <w:p w:rsidR="00E05B3F" w:rsidRPr="00E05B3F" w:rsidRDefault="00E05B3F" w:rsidP="00E05B3F">
      <w:pPr>
        <w:ind w:left="720"/>
        <w:rPr>
          <w:rFonts w:ascii="Calibri" w:hAnsi="Calibri"/>
          <w:sz w:val="24"/>
          <w:szCs w:val="24"/>
        </w:rPr>
      </w:pPr>
      <w:r w:rsidRPr="00E05B3F">
        <w:rPr>
          <w:rFonts w:ascii="Calibri" w:hAnsi="Calibri"/>
          <w:sz w:val="24"/>
          <w:szCs w:val="24"/>
        </w:rPr>
        <w:t xml:space="preserve">What are some of the lingering images you have of teachers from your own days in school?  Write a description of several teachers that continue to stand out in your mind from your school experiences.  Do you have favorable or unfavorable recollections of these people?  What kinds of roles do you suppose these teachers were attempting to play (e.g., stern taskmaster, everybody’s friend, subject-matter specialist)? </w:t>
      </w:r>
    </w:p>
    <w:p w:rsidR="00E05B3F" w:rsidRPr="00E05B3F" w:rsidRDefault="00E05B3F" w:rsidP="00E05B3F">
      <w:pPr>
        <w:ind w:left="720"/>
        <w:rPr>
          <w:rFonts w:ascii="Calibri" w:hAnsi="Calibri"/>
          <w:sz w:val="24"/>
          <w:szCs w:val="24"/>
        </w:rPr>
      </w:pPr>
    </w:p>
    <w:p w:rsidR="00E05B3F" w:rsidRPr="00A87DE6" w:rsidRDefault="00E05B3F" w:rsidP="00E05B3F">
      <w:pPr>
        <w:numPr>
          <w:ilvl w:val="0"/>
          <w:numId w:val="1"/>
        </w:numPr>
        <w:spacing w:after="200" w:line="276" w:lineRule="auto"/>
        <w:rPr>
          <w:rFonts w:ascii="Calibri" w:hAnsi="Calibri"/>
          <w:b/>
          <w:sz w:val="24"/>
          <w:szCs w:val="24"/>
        </w:rPr>
      </w:pPr>
      <w:r w:rsidRPr="00A87DE6">
        <w:rPr>
          <w:rFonts w:ascii="Calibri" w:hAnsi="Calibri"/>
          <w:b/>
          <w:sz w:val="24"/>
          <w:szCs w:val="24"/>
        </w:rPr>
        <w:t>Writing Objectives</w:t>
      </w:r>
    </w:p>
    <w:p w:rsidR="00E05B3F" w:rsidRPr="00E05B3F" w:rsidRDefault="00E05B3F" w:rsidP="00E05B3F">
      <w:pPr>
        <w:ind w:left="720"/>
        <w:rPr>
          <w:rFonts w:ascii="Calibri" w:hAnsi="Calibri"/>
          <w:sz w:val="24"/>
          <w:szCs w:val="24"/>
        </w:rPr>
      </w:pPr>
      <w:r w:rsidRPr="00E05B3F">
        <w:rPr>
          <w:rFonts w:ascii="Calibri" w:hAnsi="Calibri"/>
          <w:sz w:val="24"/>
          <w:szCs w:val="24"/>
        </w:rPr>
        <w:t>What are the traits of an effective teacher?  How do instructional objectives make educators effective?</w:t>
      </w:r>
      <w:r w:rsidR="00A87DE6">
        <w:rPr>
          <w:rFonts w:ascii="Calibri" w:hAnsi="Calibri"/>
          <w:sz w:val="24"/>
          <w:szCs w:val="24"/>
        </w:rPr>
        <w:t xml:space="preserve">  Why is it important to write objectives in terms of “students will”?</w:t>
      </w:r>
      <w:r w:rsidRPr="00E05B3F">
        <w:rPr>
          <w:rFonts w:ascii="Calibri" w:hAnsi="Calibri"/>
          <w:sz w:val="24"/>
          <w:szCs w:val="24"/>
        </w:rPr>
        <w:t xml:space="preserve">  How will writing objectives benefit your students?</w:t>
      </w:r>
    </w:p>
    <w:p w:rsidR="00E05B3F" w:rsidRPr="00E05B3F" w:rsidRDefault="00E05B3F" w:rsidP="00E05B3F">
      <w:pPr>
        <w:rPr>
          <w:rFonts w:ascii="Calibri" w:hAnsi="Calibri"/>
          <w:sz w:val="24"/>
          <w:szCs w:val="24"/>
        </w:rPr>
      </w:pPr>
    </w:p>
    <w:p w:rsidR="00E05B3F" w:rsidRPr="00A87DE6" w:rsidRDefault="00E05B3F" w:rsidP="00E05B3F">
      <w:pPr>
        <w:pStyle w:val="ListParagraph"/>
        <w:numPr>
          <w:ilvl w:val="0"/>
          <w:numId w:val="1"/>
        </w:numPr>
        <w:rPr>
          <w:rFonts w:ascii="Calibri" w:hAnsi="Calibri"/>
          <w:b/>
          <w:sz w:val="24"/>
          <w:szCs w:val="24"/>
        </w:rPr>
      </w:pPr>
      <w:r w:rsidRPr="00A87DE6">
        <w:rPr>
          <w:rFonts w:ascii="Calibri" w:hAnsi="Calibri"/>
          <w:b/>
          <w:sz w:val="24"/>
          <w:szCs w:val="24"/>
        </w:rPr>
        <w:t>Multiple Intelligences</w:t>
      </w:r>
    </w:p>
    <w:p w:rsidR="00E05B3F" w:rsidRPr="00E05B3F" w:rsidRDefault="00E05B3F" w:rsidP="00E05B3F">
      <w:pPr>
        <w:pStyle w:val="ListParagraph"/>
        <w:rPr>
          <w:rFonts w:ascii="Calibri" w:hAnsi="Calibri"/>
          <w:sz w:val="24"/>
          <w:szCs w:val="24"/>
        </w:rPr>
      </w:pPr>
    </w:p>
    <w:p w:rsidR="00E05B3F" w:rsidRDefault="00E05B3F" w:rsidP="00E05B3F">
      <w:pPr>
        <w:pStyle w:val="ListParagraph"/>
        <w:rPr>
          <w:rFonts w:ascii="Calibri" w:hAnsi="Calibri"/>
          <w:sz w:val="24"/>
          <w:szCs w:val="24"/>
        </w:rPr>
      </w:pPr>
      <w:r w:rsidRPr="00E05B3F">
        <w:rPr>
          <w:rFonts w:ascii="Calibri" w:hAnsi="Calibri"/>
          <w:sz w:val="24"/>
          <w:szCs w:val="24"/>
        </w:rPr>
        <w:t>Briefly summarize in your own words Gardner’s theory of Multiple Intelligences.  Which intelligence(s) do you think best describe you?  Which would have the most success teaching?  Which do you feel the most uncomfortable teaching?</w:t>
      </w:r>
    </w:p>
    <w:p w:rsidR="00E05B3F" w:rsidRDefault="00E05B3F" w:rsidP="00E05B3F">
      <w:pPr>
        <w:pStyle w:val="ListParagraph"/>
        <w:rPr>
          <w:rFonts w:ascii="Calibri" w:hAnsi="Calibri"/>
          <w:sz w:val="24"/>
          <w:szCs w:val="24"/>
        </w:rPr>
      </w:pPr>
    </w:p>
    <w:p w:rsidR="00E05B3F" w:rsidRPr="00A87DE6" w:rsidRDefault="00E05B3F" w:rsidP="00E05B3F">
      <w:pPr>
        <w:pStyle w:val="ListParagraph"/>
        <w:numPr>
          <w:ilvl w:val="0"/>
          <w:numId w:val="1"/>
        </w:numPr>
        <w:rPr>
          <w:rFonts w:ascii="Calibri" w:hAnsi="Calibri"/>
          <w:b/>
          <w:sz w:val="24"/>
          <w:szCs w:val="24"/>
        </w:rPr>
      </w:pPr>
      <w:r w:rsidRPr="00A87DE6">
        <w:rPr>
          <w:rFonts w:ascii="Calibri" w:hAnsi="Calibri"/>
          <w:b/>
          <w:sz w:val="24"/>
          <w:szCs w:val="24"/>
        </w:rPr>
        <w:t>Assessment</w:t>
      </w:r>
    </w:p>
    <w:p w:rsidR="00D91768" w:rsidRDefault="00D91768" w:rsidP="00D91768">
      <w:pPr>
        <w:pStyle w:val="ListParagraph"/>
        <w:rPr>
          <w:rFonts w:ascii="Calibri" w:hAnsi="Calibri"/>
          <w:sz w:val="24"/>
          <w:szCs w:val="24"/>
        </w:rPr>
      </w:pPr>
    </w:p>
    <w:p w:rsidR="00D91768" w:rsidRDefault="000C0228" w:rsidP="00D91768">
      <w:pPr>
        <w:pStyle w:val="ListParagraph"/>
        <w:rPr>
          <w:rFonts w:ascii="Calibri" w:hAnsi="Calibri"/>
          <w:sz w:val="24"/>
          <w:szCs w:val="24"/>
        </w:rPr>
      </w:pPr>
      <w:r>
        <w:rPr>
          <w:rFonts w:ascii="Calibri" w:hAnsi="Calibri"/>
          <w:sz w:val="24"/>
          <w:szCs w:val="24"/>
        </w:rPr>
        <w:t xml:space="preserve">Respond to the following quote by Peter Elbow: “’Evaluation’” refers to two very different activities: measurement (or grading and ranking), and commentary (or feedback).” </w:t>
      </w:r>
      <w:r w:rsidR="00D91768">
        <w:rPr>
          <w:rFonts w:ascii="Calibri" w:hAnsi="Calibri"/>
          <w:sz w:val="24"/>
          <w:szCs w:val="24"/>
        </w:rPr>
        <w:t>What do you see as the principal purpose of tests and grades?  Have you had any particular</w:t>
      </w:r>
      <w:r w:rsidR="00A87DE6">
        <w:rPr>
          <w:rFonts w:ascii="Calibri" w:hAnsi="Calibri"/>
          <w:sz w:val="24"/>
          <w:szCs w:val="24"/>
        </w:rPr>
        <w:t>ly</w:t>
      </w:r>
      <w:r w:rsidR="00D91768">
        <w:rPr>
          <w:rFonts w:ascii="Calibri" w:hAnsi="Calibri"/>
          <w:sz w:val="24"/>
          <w:szCs w:val="24"/>
        </w:rPr>
        <w:t xml:space="preserve"> unpleasant experiences with testing and grading?  How have grades affected your performance as a student?  </w:t>
      </w:r>
    </w:p>
    <w:p w:rsidR="00E05B3F" w:rsidRDefault="00E05B3F" w:rsidP="00E05B3F">
      <w:pPr>
        <w:pStyle w:val="ListParagraph"/>
        <w:rPr>
          <w:rFonts w:ascii="Calibri" w:hAnsi="Calibri"/>
          <w:sz w:val="24"/>
          <w:szCs w:val="24"/>
        </w:rPr>
      </w:pPr>
    </w:p>
    <w:p w:rsidR="00E05B3F" w:rsidRPr="00E05B3F" w:rsidRDefault="00E05B3F" w:rsidP="00E05B3F">
      <w:pPr>
        <w:rPr>
          <w:rFonts w:ascii="Calibri" w:hAnsi="Calibri" w:cs="Tahoma"/>
          <w:sz w:val="24"/>
          <w:szCs w:val="24"/>
        </w:rPr>
      </w:pPr>
    </w:p>
    <w:p w:rsidR="00E05B3F" w:rsidRPr="00E05B3F" w:rsidRDefault="00E05B3F" w:rsidP="00E05B3F">
      <w:pPr>
        <w:pStyle w:val="NoSpacing"/>
        <w:rPr>
          <w:rFonts w:cs="Tahoma"/>
          <w:sz w:val="24"/>
          <w:szCs w:val="24"/>
        </w:rPr>
      </w:pPr>
    </w:p>
    <w:p w:rsidR="00E05B3F" w:rsidRPr="00E05B3F" w:rsidRDefault="00E05B3F" w:rsidP="00E05B3F">
      <w:pPr>
        <w:pStyle w:val="NoSpacing"/>
        <w:rPr>
          <w:rFonts w:cs="Tahoma"/>
          <w:sz w:val="24"/>
          <w:szCs w:val="24"/>
        </w:rPr>
      </w:pPr>
    </w:p>
    <w:sectPr w:rsidR="00E05B3F" w:rsidRPr="00E05B3F" w:rsidSect="008836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556D48"/>
    <w:multiLevelType w:val="hybridMultilevel"/>
    <w:tmpl w:val="851E35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05B3F"/>
    <w:rsid w:val="000C0228"/>
    <w:rsid w:val="001D2D91"/>
    <w:rsid w:val="00386D2C"/>
    <w:rsid w:val="00883638"/>
    <w:rsid w:val="00A87DE6"/>
    <w:rsid w:val="00B977BE"/>
    <w:rsid w:val="00D91768"/>
    <w:rsid w:val="00E05B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B3F"/>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05B3F"/>
    <w:rPr>
      <w:sz w:val="22"/>
      <w:szCs w:val="22"/>
    </w:rPr>
  </w:style>
  <w:style w:type="character" w:customStyle="1" w:styleId="NoSpacingChar">
    <w:name w:val="No Spacing Char"/>
    <w:basedOn w:val="DefaultParagraphFont"/>
    <w:link w:val="NoSpacing"/>
    <w:uiPriority w:val="1"/>
    <w:rsid w:val="00E05B3F"/>
    <w:rPr>
      <w:sz w:val="22"/>
      <w:szCs w:val="22"/>
      <w:lang w:val="en-US" w:eastAsia="en-US" w:bidi="ar-SA"/>
    </w:rPr>
  </w:style>
  <w:style w:type="paragraph" w:styleId="ListParagraph">
    <w:name w:val="List Paragraph"/>
    <w:basedOn w:val="Normal"/>
    <w:uiPriority w:val="34"/>
    <w:qFormat/>
    <w:rsid w:val="00E05B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AlternativeLicensure</dc:creator>
  <cp:keywords/>
  <dc:description/>
  <cp:lastModifiedBy>Sharon Winzeler</cp:lastModifiedBy>
  <cp:revision>2</cp:revision>
  <cp:lastPrinted>2010-05-11T15:43:00Z</cp:lastPrinted>
  <dcterms:created xsi:type="dcterms:W3CDTF">2010-07-05T10:44:00Z</dcterms:created>
  <dcterms:modified xsi:type="dcterms:W3CDTF">2010-07-05T10:44:00Z</dcterms:modified>
</cp:coreProperties>
</file>